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95" w:rightFromText="195" w:bottomFromText="750" w:vertAnchor="page" w:tblpY="2506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8"/>
      </w:tblGrid>
      <w:tr w:rsidR="001F6D78" w14:paraId="79E6BDB8" w14:textId="77777777" w:rsidTr="00B15FCB">
        <w:trPr>
          <w:cantSplit/>
          <w:trHeight w:val="595"/>
        </w:trPr>
        <w:tc>
          <w:tcPr>
            <w:tcW w:w="8222" w:type="dxa"/>
          </w:tcPr>
          <w:p w14:paraId="740B8B2A" w14:textId="5C1610CB" w:rsidR="001F6D78" w:rsidRPr="00AD68C8" w:rsidRDefault="001F6D78" w:rsidP="00604651">
            <w:pPr>
              <w:pStyle w:val="Title"/>
            </w:pPr>
            <w:r w:rsidRPr="00AD68C8">
              <w:t>ROLLS-</w:t>
            </w:r>
            <w:r w:rsidR="00804E2A" w:rsidRPr="00AD68C8">
              <w:t>ROYCE |</w:t>
            </w:r>
            <w:r w:rsidRPr="00AD68C8">
              <w:t xml:space="preserve"> MEDIA INFORMATION</w:t>
            </w:r>
          </w:p>
        </w:tc>
      </w:tr>
      <w:tr w:rsidR="001F6D78" w14:paraId="2AB96733" w14:textId="77777777" w:rsidTr="00B15FCB">
        <w:trPr>
          <w:cantSplit/>
          <w:trHeight w:val="850"/>
        </w:trPr>
        <w:tc>
          <w:tcPr>
            <w:tcW w:w="8222" w:type="dxa"/>
          </w:tcPr>
          <w:p w14:paraId="375383A7" w14:textId="2E8A3C42" w:rsidR="00243651" w:rsidRDefault="003C0E76" w:rsidP="00243651">
            <w:pPr>
              <w:pStyle w:val="Heading1"/>
              <w:outlineLvl w:val="0"/>
            </w:pPr>
            <w:r>
              <w:t xml:space="preserve">rolls-royce </w:t>
            </w:r>
            <w:r w:rsidR="00EC400D">
              <w:t>LAUNCHES NEW</w:t>
            </w:r>
          </w:p>
          <w:p w14:paraId="40066F6D" w14:textId="19CC57E3" w:rsidR="001F6D78" w:rsidRDefault="00EC400D" w:rsidP="00243651">
            <w:pPr>
              <w:pStyle w:val="Heading1"/>
              <w:outlineLvl w:val="0"/>
            </w:pPr>
            <w:r>
              <w:t>‘PURSUIT SEAT’ ACCESSORY</w:t>
            </w:r>
          </w:p>
          <w:p w14:paraId="10CD300F" w14:textId="67653691" w:rsidR="00243651" w:rsidRPr="00C541DD" w:rsidRDefault="00243651" w:rsidP="00243651">
            <w:pPr>
              <w:rPr>
                <w:color w:val="C00000"/>
              </w:rPr>
            </w:pPr>
          </w:p>
        </w:tc>
      </w:tr>
    </w:tbl>
    <w:p w14:paraId="25B8C866" w14:textId="222DA55D" w:rsidR="001F6D78" w:rsidRDefault="00C541DD" w:rsidP="00604651">
      <w:pPr>
        <w:spacing w:after="227"/>
      </w:pPr>
      <w:r>
        <w:t>1 December</w:t>
      </w:r>
      <w:r w:rsidR="001F6D78">
        <w:t xml:space="preserve"> 2020, Goodwood, West Sussex</w:t>
      </w:r>
      <w:r w:rsidR="001F6D78">
        <w:tab/>
      </w:r>
      <w:r w:rsidR="00804E2A">
        <w:tab/>
      </w:r>
      <w:r w:rsidR="001F6D78" w:rsidRPr="0066261D">
        <w:rPr>
          <w:rStyle w:val="Emphasis"/>
        </w:rPr>
        <w:t xml:space="preserve">Under Embargo </w:t>
      </w:r>
      <w:r w:rsidR="001F6D78" w:rsidRPr="00804E2A">
        <w:rPr>
          <w:rStyle w:val="Emphasis"/>
          <w:color w:val="FF6432"/>
        </w:rPr>
        <w:t>9am</w:t>
      </w:r>
      <w:r w:rsidR="001F6D78" w:rsidRPr="0066261D">
        <w:rPr>
          <w:rStyle w:val="Emphasis"/>
        </w:rPr>
        <w:t xml:space="preserve"> BST</w:t>
      </w:r>
      <w:r w:rsidR="0066261D">
        <w:br/>
      </w:r>
    </w:p>
    <w:p w14:paraId="710D9169" w14:textId="6AAF22BE" w:rsidR="007F1891" w:rsidRDefault="007F1891" w:rsidP="003C45E6">
      <w:pPr>
        <w:pStyle w:val="ListParagraph"/>
        <w:numPr>
          <w:ilvl w:val="0"/>
          <w:numId w:val="13"/>
        </w:numPr>
        <w:spacing w:line="259" w:lineRule="auto"/>
        <w:ind w:left="360"/>
      </w:pPr>
      <w:r>
        <w:t>Latest Rolls-Royce accessory reimagines traditional Pursuit Seat for a contemporary world</w:t>
      </w:r>
    </w:p>
    <w:p w14:paraId="1BC25DBC" w14:textId="68F4A67B" w:rsidR="007F1891" w:rsidRDefault="00C541DD" w:rsidP="007F1891">
      <w:pPr>
        <w:pStyle w:val="ListParagraph"/>
        <w:numPr>
          <w:ilvl w:val="0"/>
          <w:numId w:val="13"/>
        </w:numPr>
        <w:spacing w:line="259" w:lineRule="auto"/>
        <w:ind w:left="360"/>
      </w:pPr>
      <w:r>
        <w:t xml:space="preserve">Embossed Rolls-Royce </w:t>
      </w:r>
      <w:r w:rsidR="00DE5DB4">
        <w:t>le</w:t>
      </w:r>
      <w:r w:rsidR="00EC400D">
        <w:t>ather seat</w:t>
      </w:r>
      <w:r>
        <w:t>,</w:t>
      </w:r>
      <w:r w:rsidR="00EC400D">
        <w:t xml:space="preserve"> coloured to match or contrast with the car’s interior</w:t>
      </w:r>
    </w:p>
    <w:p w14:paraId="50563178" w14:textId="11991E71" w:rsidR="00C541DD" w:rsidRDefault="00BD7EA6" w:rsidP="007F1891">
      <w:pPr>
        <w:pStyle w:val="ListParagraph"/>
        <w:numPr>
          <w:ilvl w:val="0"/>
          <w:numId w:val="13"/>
        </w:numPr>
        <w:spacing w:line="259" w:lineRule="auto"/>
        <w:ind w:left="360"/>
      </w:pPr>
      <w:r>
        <w:t>Created with contemporary craft materials including carbon fibre and polished aluminium</w:t>
      </w:r>
    </w:p>
    <w:p w14:paraId="47C8057B" w14:textId="2F9E83B5" w:rsidR="007F1891" w:rsidRDefault="007F1891" w:rsidP="003C45E6">
      <w:pPr>
        <w:pStyle w:val="ListParagraph"/>
        <w:numPr>
          <w:ilvl w:val="0"/>
          <w:numId w:val="13"/>
        </w:numPr>
        <w:spacing w:line="259" w:lineRule="auto"/>
        <w:ind w:left="360"/>
      </w:pPr>
      <w:r>
        <w:t>Concealed torch b</w:t>
      </w:r>
      <w:r w:rsidR="00A1242B">
        <w:t>ear</w:t>
      </w:r>
      <w:r>
        <w:t>s double-R Badge of Honour</w:t>
      </w:r>
    </w:p>
    <w:p w14:paraId="6C598192" w14:textId="5758BBBC" w:rsidR="00A61186" w:rsidRDefault="00A61186" w:rsidP="00804E2A">
      <w:pPr>
        <w:spacing w:line="259" w:lineRule="auto"/>
      </w:pPr>
    </w:p>
    <w:p w14:paraId="1F83B895" w14:textId="30EB477F" w:rsidR="00C541DD" w:rsidRDefault="00A61186" w:rsidP="00A61186">
      <w:pPr>
        <w:spacing w:line="259" w:lineRule="auto"/>
        <w:rPr>
          <w:i/>
          <w:iCs/>
        </w:rPr>
      </w:pPr>
      <w:r>
        <w:t>“</w:t>
      </w:r>
      <w:r>
        <w:rPr>
          <w:i/>
          <w:iCs/>
        </w:rPr>
        <w:t xml:space="preserve">We have applied </w:t>
      </w:r>
      <w:r w:rsidR="002D37CA">
        <w:rPr>
          <w:i/>
          <w:iCs/>
        </w:rPr>
        <w:t>Sir Henry Royce’s maxim</w:t>
      </w:r>
      <w:r w:rsidR="00943A7A">
        <w:rPr>
          <w:i/>
          <w:iCs/>
        </w:rPr>
        <w:t>,</w:t>
      </w:r>
      <w:r w:rsidR="002D37CA">
        <w:rPr>
          <w:i/>
          <w:iCs/>
        </w:rPr>
        <w:t xml:space="preserve"> ‘Take the best that exists and make it better’, to a quintessentially British product. </w:t>
      </w:r>
      <w:r w:rsidR="00CF4E4F">
        <w:rPr>
          <w:i/>
          <w:iCs/>
        </w:rPr>
        <w:t>Elevated to Rolls-Royce’s precise and exacting standards yet t</w:t>
      </w:r>
      <w:r w:rsidR="002D37CA">
        <w:rPr>
          <w:i/>
          <w:iCs/>
        </w:rPr>
        <w:t>rue to the original concept, the Pursuit Seat has been reimagined for a contemporary world.</w:t>
      </w:r>
      <w:r w:rsidR="00943A7A" w:rsidRPr="00943A7A">
        <w:rPr>
          <w:i/>
          <w:iCs/>
        </w:rPr>
        <w:t xml:space="preserve"> </w:t>
      </w:r>
      <w:r w:rsidR="00CF4E4F">
        <w:rPr>
          <w:i/>
          <w:iCs/>
        </w:rPr>
        <w:t>O</w:t>
      </w:r>
      <w:r w:rsidR="00943A7A">
        <w:rPr>
          <w:i/>
          <w:iCs/>
        </w:rPr>
        <w:t>ur clients can now enjoy the comfort of a Rolls-Royce seat</w:t>
      </w:r>
      <w:r w:rsidR="00943A7A" w:rsidRPr="00830E05">
        <w:rPr>
          <w:i/>
          <w:iCs/>
        </w:rPr>
        <w:t>, no matter</w:t>
      </w:r>
      <w:r w:rsidR="00DA325E" w:rsidRPr="00830E05">
        <w:rPr>
          <w:i/>
          <w:iCs/>
        </w:rPr>
        <w:t xml:space="preserve"> </w:t>
      </w:r>
      <w:r w:rsidR="00607A75" w:rsidRPr="00830E05">
        <w:rPr>
          <w:i/>
          <w:iCs/>
        </w:rPr>
        <w:t xml:space="preserve">the </w:t>
      </w:r>
      <w:r w:rsidR="00922327">
        <w:rPr>
          <w:i/>
          <w:iCs/>
        </w:rPr>
        <w:t>activity</w:t>
      </w:r>
      <w:r w:rsidR="00922327" w:rsidRPr="00830E05">
        <w:rPr>
          <w:i/>
          <w:iCs/>
        </w:rPr>
        <w:t xml:space="preserve"> </w:t>
      </w:r>
      <w:r w:rsidR="00607A75" w:rsidRPr="00830E05">
        <w:rPr>
          <w:i/>
          <w:iCs/>
        </w:rPr>
        <w:t>or where it may lead.</w:t>
      </w:r>
      <w:r w:rsidR="00C541DD">
        <w:rPr>
          <w:i/>
          <w:iCs/>
        </w:rPr>
        <w:t xml:space="preserve"> </w:t>
      </w:r>
    </w:p>
    <w:p w14:paraId="489B6A95" w14:textId="3D45F5C6" w:rsidR="00607A75" w:rsidRDefault="00C541DD" w:rsidP="00A61186">
      <w:pPr>
        <w:spacing w:line="259" w:lineRule="auto"/>
        <w:rPr>
          <w:i/>
          <w:iCs/>
        </w:rPr>
      </w:pPr>
      <w:r>
        <w:rPr>
          <w:i/>
          <w:iCs/>
        </w:rPr>
        <w:t>“</w:t>
      </w:r>
      <w:r w:rsidR="00A61186" w:rsidRPr="002D37CA">
        <w:rPr>
          <w:i/>
          <w:iCs/>
        </w:rPr>
        <w:t xml:space="preserve">We look to create accessories that </w:t>
      </w:r>
      <w:r w:rsidR="00DA325E">
        <w:rPr>
          <w:i/>
          <w:iCs/>
        </w:rPr>
        <w:t xml:space="preserve">enhance our </w:t>
      </w:r>
      <w:r w:rsidR="00BD7EA6">
        <w:rPr>
          <w:i/>
          <w:iCs/>
        </w:rPr>
        <w:t>clients’</w:t>
      </w:r>
      <w:r w:rsidR="00DA325E">
        <w:rPr>
          <w:i/>
          <w:iCs/>
        </w:rPr>
        <w:t xml:space="preserve"> lifestyles</w:t>
      </w:r>
      <w:r w:rsidR="00830E05">
        <w:rPr>
          <w:i/>
          <w:iCs/>
        </w:rPr>
        <w:t>. L</w:t>
      </w:r>
      <w:r w:rsidR="00A61186" w:rsidRPr="002D37CA">
        <w:rPr>
          <w:i/>
          <w:iCs/>
        </w:rPr>
        <w:t xml:space="preserve">ike every Bespoke </w:t>
      </w:r>
      <w:r>
        <w:rPr>
          <w:i/>
          <w:iCs/>
        </w:rPr>
        <w:t>commission,</w:t>
      </w:r>
      <w:r w:rsidR="00A61186" w:rsidRPr="002D37CA">
        <w:rPr>
          <w:i/>
          <w:iCs/>
        </w:rPr>
        <w:t xml:space="preserve"> </w:t>
      </w:r>
      <w:r w:rsidR="00607A75">
        <w:rPr>
          <w:i/>
          <w:iCs/>
        </w:rPr>
        <w:t>each</w:t>
      </w:r>
      <w:r w:rsidR="00A61186" w:rsidRPr="002D37CA">
        <w:rPr>
          <w:i/>
          <w:iCs/>
        </w:rPr>
        <w:t xml:space="preserve"> detail of the Pursuit Seat has been minutely considered and meticulously designed, then handcrafted using the very </w:t>
      </w:r>
      <w:r w:rsidR="00DA325E">
        <w:rPr>
          <w:i/>
          <w:iCs/>
        </w:rPr>
        <w:t>finest</w:t>
      </w:r>
      <w:r w:rsidR="00A61186" w:rsidRPr="002D37CA">
        <w:rPr>
          <w:i/>
          <w:iCs/>
        </w:rPr>
        <w:t xml:space="preserve"> materials. The marriage of carbon fibre, </w:t>
      </w:r>
      <w:r w:rsidR="00830E05">
        <w:rPr>
          <w:i/>
          <w:iCs/>
        </w:rPr>
        <w:t xml:space="preserve">polished </w:t>
      </w:r>
      <w:r w:rsidR="00A61186" w:rsidRPr="002D37CA">
        <w:rPr>
          <w:i/>
          <w:iCs/>
        </w:rPr>
        <w:t xml:space="preserve">aluminium and </w:t>
      </w:r>
      <w:r w:rsidR="00607A75">
        <w:rPr>
          <w:i/>
          <w:iCs/>
        </w:rPr>
        <w:t xml:space="preserve">Rolls-Royce </w:t>
      </w:r>
      <w:r w:rsidR="00A61186" w:rsidRPr="002D37CA">
        <w:rPr>
          <w:i/>
          <w:iCs/>
        </w:rPr>
        <w:t xml:space="preserve">leather </w:t>
      </w:r>
      <w:r w:rsidR="00830E05">
        <w:rPr>
          <w:i/>
          <w:iCs/>
        </w:rPr>
        <w:t>demonstrates the art of</w:t>
      </w:r>
      <w:r w:rsidR="00146210">
        <w:rPr>
          <w:i/>
          <w:iCs/>
        </w:rPr>
        <w:t xml:space="preserve"> contemporary craftsmanship.”</w:t>
      </w:r>
    </w:p>
    <w:p w14:paraId="1991CF9C" w14:textId="225E21EF" w:rsidR="00A61186" w:rsidRPr="00146210" w:rsidRDefault="00607A75" w:rsidP="00804E2A">
      <w:pPr>
        <w:spacing w:line="259" w:lineRule="auto"/>
        <w:rPr>
          <w:b/>
          <w:bCs/>
        </w:rPr>
      </w:pPr>
      <w:r w:rsidRPr="00607A75">
        <w:rPr>
          <w:b/>
          <w:bCs/>
        </w:rPr>
        <w:t>Matthew Danton, Rolls-Royce Bespoke Designer</w:t>
      </w:r>
    </w:p>
    <w:p w14:paraId="5490D79A" w14:textId="77777777" w:rsidR="00BD7EA6" w:rsidRDefault="00BD7EA6" w:rsidP="00804E2A">
      <w:pPr>
        <w:spacing w:line="259" w:lineRule="auto"/>
      </w:pPr>
    </w:p>
    <w:p w14:paraId="0B3E48A9" w14:textId="3542CE00" w:rsidR="00BD7EA6" w:rsidRDefault="00BD7EA6" w:rsidP="00804E2A">
      <w:pPr>
        <w:spacing w:line="259" w:lineRule="auto"/>
      </w:pPr>
    </w:p>
    <w:p w14:paraId="5EE5B395" w14:textId="77777777" w:rsidR="00E51D19" w:rsidRDefault="00E51D19" w:rsidP="00804E2A">
      <w:pPr>
        <w:spacing w:line="259" w:lineRule="auto"/>
      </w:pPr>
    </w:p>
    <w:p w14:paraId="220848AC" w14:textId="77777777" w:rsidR="00BD7EA6" w:rsidRDefault="00BD7EA6" w:rsidP="00804E2A">
      <w:pPr>
        <w:spacing w:line="259" w:lineRule="auto"/>
      </w:pPr>
    </w:p>
    <w:p w14:paraId="7A6CC021" w14:textId="6F762221" w:rsidR="0076798E" w:rsidRDefault="0076798E" w:rsidP="00804E2A">
      <w:pPr>
        <w:spacing w:line="259" w:lineRule="auto"/>
      </w:pPr>
      <w:r>
        <w:lastRenderedPageBreak/>
        <w:t>The comfort of a handmade leather seat is no longer confined to the interior of a Rolls-Royce motor car</w:t>
      </w:r>
      <w:r w:rsidR="0089521B">
        <w:t>,</w:t>
      </w:r>
      <w:r>
        <w:t xml:space="preserve"> </w:t>
      </w:r>
      <w:r w:rsidR="0089521B">
        <w:t>following</w:t>
      </w:r>
      <w:r>
        <w:t xml:space="preserve"> the release of the marque’s latest Bespoke accessory.</w:t>
      </w:r>
    </w:p>
    <w:p w14:paraId="49B28C03" w14:textId="40C83437" w:rsidR="002D37CA" w:rsidRDefault="0076798E" w:rsidP="00804E2A">
      <w:pPr>
        <w:spacing w:line="259" w:lineRule="auto"/>
      </w:pPr>
      <w:r>
        <w:t xml:space="preserve">The new Pursuit Seat is a contemporary reimagining </w:t>
      </w:r>
      <w:r w:rsidR="00830E05">
        <w:t xml:space="preserve">of the traditional portable seat, designed </w:t>
      </w:r>
      <w:r w:rsidR="009D40A4">
        <w:t xml:space="preserve">by the Bespoke </w:t>
      </w:r>
      <w:r w:rsidR="00830E05">
        <w:t>Collective</w:t>
      </w:r>
      <w:r w:rsidR="009D40A4">
        <w:t xml:space="preserve"> at the Home of Rolls-Royce, in Goodwood, West Sussex</w:t>
      </w:r>
      <w:r>
        <w:t xml:space="preserve">. True to the spirit of the original, the Pursuit Seat offers instant, portable comfort in town or country, </w:t>
      </w:r>
      <w:r w:rsidR="002D37CA">
        <w:t xml:space="preserve">bringing </w:t>
      </w:r>
      <w:r w:rsidR="00B6644D">
        <w:t>ease</w:t>
      </w:r>
      <w:r w:rsidR="002D37CA">
        <w:t xml:space="preserve"> and style </w:t>
      </w:r>
      <w:r w:rsidR="00BD7EA6">
        <w:t>to clients’</w:t>
      </w:r>
      <w:r w:rsidR="002D37CA">
        <w:t xml:space="preserve"> </w:t>
      </w:r>
      <w:r w:rsidR="00B6644D">
        <w:t xml:space="preserve">ever diversified </w:t>
      </w:r>
      <w:r w:rsidR="00EE0A7C">
        <w:t>lifestyles</w:t>
      </w:r>
      <w:r w:rsidR="00B6644D">
        <w:t xml:space="preserve">. </w:t>
      </w:r>
      <w:r w:rsidR="00830E05">
        <w:t>A p</w:t>
      </w:r>
      <w:r w:rsidR="00B6644D">
        <w:t xml:space="preserve">erfect </w:t>
      </w:r>
      <w:r w:rsidR="00830E05">
        <w:t xml:space="preserve">perch </w:t>
      </w:r>
      <w:r w:rsidR="00B6644D">
        <w:t xml:space="preserve">for flying a </w:t>
      </w:r>
      <w:r w:rsidR="00EF0544">
        <w:t>dron</w:t>
      </w:r>
      <w:r w:rsidR="00EF0544" w:rsidRPr="00830E05">
        <w:t>e, painting</w:t>
      </w:r>
      <w:r w:rsidR="00B6644D" w:rsidRPr="00830E05">
        <w:t xml:space="preserve"> a landscape</w:t>
      </w:r>
      <w:r w:rsidR="00830E05" w:rsidRPr="00830E05">
        <w:t xml:space="preserve"> or simply pausing to take in the view,</w:t>
      </w:r>
      <w:r w:rsidR="00B6644D" w:rsidRPr="00830E05">
        <w:t xml:space="preserve"> the Pursuit Seat </w:t>
      </w:r>
      <w:r w:rsidR="00621F1A" w:rsidRPr="00830E05">
        <w:t>is the latest</w:t>
      </w:r>
      <w:r w:rsidR="00830E05" w:rsidRPr="00830E05">
        <w:t xml:space="preserve"> accessory</w:t>
      </w:r>
      <w:r w:rsidR="00830E05">
        <w:t xml:space="preserve"> </w:t>
      </w:r>
      <w:r w:rsidR="00576E3C">
        <w:t>designed to enhance the lifestyle experience of Rolls-Royce clients</w:t>
      </w:r>
      <w:r w:rsidR="00621F1A">
        <w:t>.</w:t>
      </w:r>
    </w:p>
    <w:p w14:paraId="3695178F" w14:textId="77777777" w:rsidR="00922327" w:rsidRDefault="00A73A76" w:rsidP="00804E2A">
      <w:pPr>
        <w:spacing w:line="259" w:lineRule="auto"/>
      </w:pPr>
      <w:r>
        <w:t>Akin to a Rolls-Royce motor car, only the finest materials applied with utmost precision and skill are</w:t>
      </w:r>
      <w:r w:rsidR="00830E05">
        <w:t xml:space="preserve"> considered when designing a Rolls-Royce accessory</w:t>
      </w:r>
      <w:r w:rsidR="0076798E">
        <w:t>. The</w:t>
      </w:r>
      <w:r w:rsidR="00C541DD">
        <w:t xml:space="preserve"> Pursuit Seat’s</w:t>
      </w:r>
      <w:r w:rsidR="0076798E">
        <w:t xml:space="preserve"> main</w:t>
      </w:r>
      <w:r w:rsidR="00830E05">
        <w:t xml:space="preserve"> support </w:t>
      </w:r>
      <w:r w:rsidR="0076798E">
        <w:t xml:space="preserve">is made from </w:t>
      </w:r>
      <w:r>
        <w:t>carbon fibre and p</w:t>
      </w:r>
      <w:r w:rsidR="0076798E">
        <w:t>olished aluminium</w:t>
      </w:r>
      <w:r>
        <w:t xml:space="preserve">, </w:t>
      </w:r>
      <w:r w:rsidR="0076798E">
        <w:t xml:space="preserve">for an </w:t>
      </w:r>
      <w:r w:rsidR="000B0AF6">
        <w:t xml:space="preserve">optimal </w:t>
      </w:r>
      <w:r w:rsidR="0076798E">
        <w:t>strength-to-weight ratio</w:t>
      </w:r>
      <w:r>
        <w:t xml:space="preserve">. </w:t>
      </w:r>
      <w:r w:rsidR="002204E6">
        <w:t xml:space="preserve"> </w:t>
      </w:r>
      <w:r w:rsidR="00830E05">
        <w:t xml:space="preserve">With a </w:t>
      </w:r>
      <w:r w:rsidR="002204E6">
        <w:t>fully height-adjustable</w:t>
      </w:r>
      <w:r w:rsidR="00830E05">
        <w:t xml:space="preserve"> </w:t>
      </w:r>
      <w:r w:rsidR="00C42A3F">
        <w:t>seat, the accessory is designed with the utmost comfort in mind</w:t>
      </w:r>
      <w:r w:rsidR="002204E6">
        <w:t>.</w:t>
      </w:r>
      <w:r w:rsidR="00922327">
        <w:t xml:space="preserve"> </w:t>
      </w:r>
    </w:p>
    <w:p w14:paraId="62CAD94D" w14:textId="530CFF24" w:rsidR="00C42A3F" w:rsidRDefault="00C42A3F" w:rsidP="00804E2A">
      <w:pPr>
        <w:spacing w:line="259" w:lineRule="auto"/>
      </w:pPr>
      <w:r>
        <w:t xml:space="preserve">Should </w:t>
      </w:r>
      <w:r w:rsidR="00EF0544">
        <w:t>one</w:t>
      </w:r>
      <w:r>
        <w:t xml:space="preserve"> find </w:t>
      </w:r>
      <w:r w:rsidR="00EF0544">
        <w:t>oneself</w:t>
      </w:r>
      <w:r>
        <w:t xml:space="preserve"> at an outdoor </w:t>
      </w:r>
      <w:r w:rsidR="00EF0544">
        <w:t>performance</w:t>
      </w:r>
      <w:r>
        <w:t xml:space="preserve">, or </w:t>
      </w:r>
      <w:r w:rsidR="00EF0544">
        <w:t>even</w:t>
      </w:r>
      <w:r>
        <w:t xml:space="preserve"> trackside at a motorsport event, a </w:t>
      </w:r>
      <w:r w:rsidR="00576E3C">
        <w:t>discrete</w:t>
      </w:r>
      <w:r>
        <w:t xml:space="preserve"> pocket on the outer leather seat provides a safe repository for tickets</w:t>
      </w:r>
      <w:r w:rsidR="00EF0544">
        <w:t>. I</w:t>
      </w:r>
      <w:r>
        <w:t xml:space="preserve">n case of extra time, encores </w:t>
      </w:r>
      <w:r w:rsidR="00EF0544">
        <w:t>and</w:t>
      </w:r>
      <w:r>
        <w:t xml:space="preserve"> curtain-calls, a slim aluminium torch, finished with the double-R Badge of Honour, is </w:t>
      </w:r>
      <w:r w:rsidR="00576E3C">
        <w:t>stored</w:t>
      </w:r>
      <w:r>
        <w:t xml:space="preserve"> in the hinge of the seat</w:t>
      </w:r>
      <w:r w:rsidR="00EF0544">
        <w:t>, ensuring safe passage back to your motor car.</w:t>
      </w:r>
    </w:p>
    <w:p w14:paraId="48FAAA66" w14:textId="5F0471C2" w:rsidR="00576E3C" w:rsidRDefault="00576E3C" w:rsidP="00576E3C">
      <w:pPr>
        <w:spacing w:line="259" w:lineRule="auto"/>
      </w:pPr>
      <w:r>
        <w:t>The seat is made from the finest Rolls-Royce leather and embossed with the Spirit of Ecstasy. Clients can choose from an array of Bespoke colours to match, or contrast, with their car’s interior.</w:t>
      </w:r>
    </w:p>
    <w:p w14:paraId="758709B7" w14:textId="01041177" w:rsidR="000B0AF6" w:rsidRDefault="000B0AF6" w:rsidP="00804E2A">
      <w:pPr>
        <w:spacing w:line="259" w:lineRule="auto"/>
      </w:pPr>
      <w:r>
        <w:t xml:space="preserve">The </w:t>
      </w:r>
      <w:r w:rsidR="00EC408D">
        <w:t xml:space="preserve">gently flared aluminium </w:t>
      </w:r>
      <w:r>
        <w:t xml:space="preserve">ferrule on the end of the </w:t>
      </w:r>
      <w:r w:rsidR="00621F1A">
        <w:t>stick</w:t>
      </w:r>
      <w:r>
        <w:t xml:space="preserve"> provide</w:t>
      </w:r>
      <w:r w:rsidR="00EC408D">
        <w:t>s</w:t>
      </w:r>
      <w:r>
        <w:t xml:space="preserve"> a </w:t>
      </w:r>
      <w:r w:rsidR="00EC408D">
        <w:t xml:space="preserve">solid </w:t>
      </w:r>
      <w:r>
        <w:t>grip on hard surfaces, while the retractable spike</w:t>
      </w:r>
      <w:r w:rsidR="00C541DD">
        <w:t>,</w:t>
      </w:r>
      <w:r>
        <w:t xml:space="preserve"> </w:t>
      </w:r>
      <w:r w:rsidR="00EC408D">
        <w:t>cleverly concealed within</w:t>
      </w:r>
      <w:r w:rsidR="00C541DD">
        <w:t>,</w:t>
      </w:r>
      <w:r w:rsidR="00EC408D">
        <w:t xml:space="preserve"> </w:t>
      </w:r>
      <w:r>
        <w:t xml:space="preserve">offers the same security on grass and other soft ground.  </w:t>
      </w:r>
    </w:p>
    <w:p w14:paraId="4606CC98" w14:textId="79420903" w:rsidR="00EC408D" w:rsidRDefault="002204E6" w:rsidP="00804E2A">
      <w:pPr>
        <w:spacing w:line="259" w:lineRule="auto"/>
      </w:pPr>
      <w:r>
        <w:t xml:space="preserve">The Pursuit Seat fits perfectly within the Cullinan Recreation Module, reflecting </w:t>
      </w:r>
      <w:r w:rsidR="00126B43">
        <w:t xml:space="preserve">the </w:t>
      </w:r>
      <w:r>
        <w:t xml:space="preserve">car’s </w:t>
      </w:r>
      <w:r w:rsidR="00126B43">
        <w:t xml:space="preserve">#EffortlessEverywhere </w:t>
      </w:r>
      <w:r>
        <w:t>character; its compact dimensions and elegant leather case also allow it to be stowed unobtrusively in any Rolls-Royce mo</w:t>
      </w:r>
      <w:r w:rsidR="00C541DD">
        <w:t>tor car</w:t>
      </w:r>
      <w:r>
        <w:t xml:space="preserve">. </w:t>
      </w:r>
    </w:p>
    <w:p w14:paraId="50FE90C7" w14:textId="282C0F6B" w:rsidR="00C56C16" w:rsidRDefault="00C541DD" w:rsidP="00804E2A">
      <w:pPr>
        <w:spacing w:line="259" w:lineRule="auto"/>
      </w:pPr>
      <w:r>
        <w:t xml:space="preserve">The </w:t>
      </w:r>
      <w:r w:rsidR="00576E3C">
        <w:t>Pursuit</w:t>
      </w:r>
      <w:r w:rsidR="00576E3C" w:rsidRPr="00EF321E">
        <w:t xml:space="preserve"> Seat </w:t>
      </w:r>
      <w:r w:rsidRPr="00EF321E">
        <w:t xml:space="preserve">is available to purchase </w:t>
      </w:r>
      <w:r w:rsidR="00E51D19" w:rsidRPr="00EF321E">
        <w:t xml:space="preserve">individually or as a pair </w:t>
      </w:r>
      <w:r w:rsidRPr="00EF321E">
        <w:t xml:space="preserve">through </w:t>
      </w:r>
      <w:r w:rsidR="00E51D19" w:rsidRPr="00EF321E">
        <w:t xml:space="preserve">the </w:t>
      </w:r>
      <w:hyperlink r:id="rId7" w:history="1">
        <w:r w:rsidRPr="00EF321E">
          <w:rPr>
            <w:rStyle w:val="Hyperlink"/>
            <w:rFonts w:asciiTheme="minorHAnsi" w:hAnsiTheme="minorHAnsi"/>
            <w:color w:val="auto"/>
          </w:rPr>
          <w:t xml:space="preserve">Rolls-Royce </w:t>
        </w:r>
        <w:r w:rsidR="00E51D19" w:rsidRPr="00EF321E">
          <w:rPr>
            <w:rStyle w:val="Hyperlink"/>
            <w:rFonts w:asciiTheme="minorHAnsi" w:hAnsiTheme="minorHAnsi"/>
            <w:color w:val="auto"/>
          </w:rPr>
          <w:t>Boutique</w:t>
        </w:r>
      </w:hyperlink>
      <w:r w:rsidR="00E51D19" w:rsidRPr="00EF321E">
        <w:t xml:space="preserve"> and </w:t>
      </w:r>
      <w:r w:rsidR="00E51D19">
        <w:t xml:space="preserve">at </w:t>
      </w:r>
      <w:r>
        <w:t>dealerships</w:t>
      </w:r>
      <w:r w:rsidR="00E51D19">
        <w:t xml:space="preserve"> worldwide.</w:t>
      </w:r>
      <w:r>
        <w:t xml:space="preserve"> Prices </w:t>
      </w:r>
      <w:r w:rsidR="00D63CC1">
        <w:t xml:space="preserve">for an individual seat </w:t>
      </w:r>
      <w:r>
        <w:t xml:space="preserve">start from </w:t>
      </w:r>
      <w:r w:rsidR="00D63CC1" w:rsidRPr="003051D6">
        <w:t>6,581 GBP</w:t>
      </w:r>
      <w:r w:rsidRPr="003051D6">
        <w:t>,</w:t>
      </w:r>
      <w:r>
        <w:t xml:space="preserve"> excluding local </w:t>
      </w:r>
      <w:r w:rsidRPr="00EF321E">
        <w:t>taxes</w:t>
      </w:r>
      <w:r w:rsidR="00E51D19">
        <w:t>.</w:t>
      </w:r>
    </w:p>
    <w:p w14:paraId="0AF458D0" w14:textId="77777777" w:rsidR="00E51D19" w:rsidRDefault="00E51D19" w:rsidP="00804E2A">
      <w:pPr>
        <w:spacing w:line="259" w:lineRule="auto"/>
      </w:pPr>
    </w:p>
    <w:p w14:paraId="4EA1C1B0" w14:textId="7EDBCAC3" w:rsidR="00804E2A" w:rsidRDefault="00804E2A" w:rsidP="00804E2A">
      <w:pPr>
        <w:spacing w:line="259" w:lineRule="auto"/>
      </w:pPr>
      <w:r>
        <w:t>-Ends-</w:t>
      </w:r>
    </w:p>
    <w:p w14:paraId="045811CA" w14:textId="77777777" w:rsidR="007D5E5C" w:rsidRDefault="007D5E5C" w:rsidP="00804E2A">
      <w:pPr>
        <w:spacing w:line="259" w:lineRule="auto"/>
      </w:pPr>
    </w:p>
    <w:p w14:paraId="75FB7852" w14:textId="77777777" w:rsidR="001F6D78" w:rsidRDefault="001F6D78" w:rsidP="0095757C">
      <w:pPr>
        <w:pStyle w:val="Heading2"/>
      </w:pPr>
      <w:r>
        <w:t>FURTHER INFORMATION</w:t>
      </w:r>
    </w:p>
    <w:p w14:paraId="4B43CAEA" w14:textId="77777777" w:rsidR="001F6D78" w:rsidRDefault="001F6D78" w:rsidP="001F6D78">
      <w:r>
        <w:t>You can find all our press releases and press kits, as well as a wide selection of high resolution, downloadable photographs and video footage at our media website, PressClub.</w:t>
      </w:r>
    </w:p>
    <w:p w14:paraId="02CC46DB" w14:textId="77777777" w:rsidR="001F6D78" w:rsidRDefault="001F6D78" w:rsidP="0095757C">
      <w:pPr>
        <w:pStyle w:val="Heading2"/>
      </w:pPr>
      <w:r>
        <w:t>EDITORS’ NOTES</w:t>
      </w:r>
    </w:p>
    <w:p w14:paraId="71C6FCD9" w14:textId="77777777" w:rsidR="007A6591" w:rsidRDefault="001F6D78" w:rsidP="007A6591">
      <w:r>
        <w:t xml:space="preserve">Rolls-Royce Motor Cars is a </w:t>
      </w:r>
      <w:proofErr w:type="gramStart"/>
      <w:r>
        <w:t>wholly-owned</w:t>
      </w:r>
      <w:proofErr w:type="gramEnd"/>
      <w: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39AE396C" w14:textId="77777777" w:rsidR="005B6819" w:rsidRDefault="005B6819" w:rsidP="007A6591"/>
    <w:p w14:paraId="31A7150C" w14:textId="77777777" w:rsidR="005B6819" w:rsidRDefault="005B6819" w:rsidP="007A6591"/>
    <w:p w14:paraId="199970CB" w14:textId="77777777" w:rsidR="005B6819" w:rsidRDefault="005B6819" w:rsidP="007A6591"/>
    <w:p w14:paraId="5484ECB8" w14:textId="77777777" w:rsidR="005B6819" w:rsidRDefault="005B6819" w:rsidP="007A6591"/>
    <w:p w14:paraId="0C9CC60F" w14:textId="77777777" w:rsidR="005B6819" w:rsidRDefault="005B6819" w:rsidP="007A6591"/>
    <w:p w14:paraId="06FDB3B4" w14:textId="77777777" w:rsidR="005B6819" w:rsidRDefault="005B6819" w:rsidP="007A6591"/>
    <w:p w14:paraId="350A8B37" w14:textId="77777777" w:rsidR="005B6819" w:rsidRDefault="005B6819" w:rsidP="007A6591"/>
    <w:p w14:paraId="35DB0B53" w14:textId="77777777" w:rsidR="005B6819" w:rsidRDefault="005B6819" w:rsidP="007A6591"/>
    <w:p w14:paraId="6811186D" w14:textId="77777777" w:rsidR="005B6819" w:rsidRDefault="005B6819" w:rsidP="007A6591"/>
    <w:p w14:paraId="0BB201DB" w14:textId="77777777" w:rsidR="005B6819" w:rsidRDefault="005B6819" w:rsidP="007A6591"/>
    <w:p w14:paraId="1456CAA2" w14:textId="77777777" w:rsidR="005B6819" w:rsidRDefault="005B6819" w:rsidP="007A6591"/>
    <w:p w14:paraId="3A06E4DB" w14:textId="77777777" w:rsidR="005B6819" w:rsidRDefault="005B6819" w:rsidP="007A6591"/>
    <w:p w14:paraId="01EF5375" w14:textId="77777777" w:rsidR="005B6819" w:rsidRDefault="005B6819" w:rsidP="007A6591"/>
    <w:p w14:paraId="62764E56" w14:textId="77777777" w:rsidR="00922327" w:rsidRPr="00EF321E" w:rsidRDefault="00922327" w:rsidP="00922327">
      <w:r w:rsidRPr="00EF321E">
        <w:t>CONTACTS | GOODWOOD</w:t>
      </w:r>
    </w:p>
    <w:p w14:paraId="6FA8328C" w14:textId="77777777" w:rsidR="00922327" w:rsidRPr="00EF321E" w:rsidRDefault="00922327" w:rsidP="00922327">
      <w:pPr>
        <w:pStyle w:val="NoSpacing"/>
      </w:pPr>
    </w:p>
    <w:p w14:paraId="22A827FC" w14:textId="77777777" w:rsidR="00922327" w:rsidRPr="00EF321E" w:rsidRDefault="00922327" w:rsidP="00922327">
      <w:r w:rsidRPr="00EF321E">
        <w:rPr>
          <w:rFonts w:ascii="Riviera Nights" w:hAnsi="Riviera Nights"/>
          <w:b/>
          <w:bCs/>
        </w:rPr>
        <w:t>Director of Global Communications</w:t>
      </w:r>
      <w:r w:rsidRPr="00EF321E">
        <w:t xml:space="preserve"> </w:t>
      </w:r>
      <w:r w:rsidRPr="00EF321E">
        <w:br/>
        <w:t xml:space="preserve">Richard Carter  </w:t>
      </w:r>
      <w:r w:rsidRPr="00EF321E">
        <w:br/>
        <w:t>+44 (0) 1243 384060</w:t>
      </w:r>
      <w:r w:rsidRPr="00EF321E">
        <w:br/>
        <w:t>richard.carter@rolls-roycemotorcars.com</w:t>
      </w:r>
    </w:p>
    <w:p w14:paraId="2812C398" w14:textId="77777777" w:rsidR="00922327" w:rsidRPr="00EF321E" w:rsidRDefault="00922327" w:rsidP="00922327">
      <w:r w:rsidRPr="00EF321E">
        <w:rPr>
          <w:rFonts w:ascii="Riviera Nights" w:hAnsi="Riviera Nights"/>
          <w:b/>
          <w:bCs/>
        </w:rPr>
        <w:t>Head of Corporate Relations</w:t>
      </w:r>
      <w:r w:rsidRPr="00EF321E">
        <w:rPr>
          <w:rFonts w:ascii="Riviera Nights" w:hAnsi="Riviera Nights"/>
          <w:b/>
          <w:bCs/>
        </w:rPr>
        <w:br/>
      </w:r>
      <w:r w:rsidRPr="00EF321E">
        <w:t>Andrew Ball</w:t>
      </w:r>
      <w:r w:rsidRPr="00EF321E">
        <w:br/>
        <w:t>+44 (0) 7815 244 064</w:t>
      </w:r>
      <w:r w:rsidRPr="00EF321E">
        <w:br/>
        <w:t>andrew.ball@rolls-roycemotorcars.com</w:t>
      </w:r>
    </w:p>
    <w:p w14:paraId="72E657E9" w14:textId="77777777" w:rsidR="00922327" w:rsidRPr="00EF321E" w:rsidRDefault="00922327" w:rsidP="00922327">
      <w:pPr>
        <w:rPr>
          <w:rFonts w:ascii="Riviera Nights" w:hAnsi="Riviera Nights"/>
          <w:b/>
          <w:bCs/>
        </w:rPr>
      </w:pPr>
      <w:r w:rsidRPr="00EF321E">
        <w:rPr>
          <w:rFonts w:ascii="Riviera Nights" w:hAnsi="Riviera Nights"/>
          <w:b/>
          <w:bCs/>
        </w:rPr>
        <w:t>Head of Lifestyle Communications</w:t>
      </w:r>
      <w:r w:rsidRPr="00EF321E">
        <w:rPr>
          <w:rFonts w:ascii="Riviera Nights" w:hAnsi="Riviera Nights"/>
          <w:b/>
          <w:bCs/>
        </w:rPr>
        <w:br/>
      </w:r>
      <w:r w:rsidRPr="00EF321E">
        <w:t>Emma Rickett</w:t>
      </w:r>
      <w:r w:rsidRPr="00EF321E">
        <w:br/>
        <w:t>+44 (0) 7815 244061</w:t>
      </w:r>
      <w:r w:rsidRPr="00EF321E">
        <w:br/>
        <w:t>emma.rickett@rolls-roycemotorcars.com</w:t>
      </w:r>
    </w:p>
    <w:p w14:paraId="09C7809B" w14:textId="77777777" w:rsidR="00922327" w:rsidRPr="00EF321E" w:rsidRDefault="00922327" w:rsidP="00922327">
      <w:r w:rsidRPr="00EF321E">
        <w:rPr>
          <w:rFonts w:ascii="Riviera Nights" w:hAnsi="Riviera Nights"/>
          <w:b/>
          <w:bCs/>
        </w:rPr>
        <w:t>Head of Global Product Communications</w:t>
      </w:r>
      <w:r w:rsidRPr="00EF321E">
        <w:rPr>
          <w:rFonts w:ascii="Riviera Nights" w:hAnsi="Riviera Nights"/>
          <w:b/>
          <w:bCs/>
        </w:rPr>
        <w:br/>
      </w:r>
      <w:r w:rsidRPr="00EF321E">
        <w:t xml:space="preserve">Matthew Jones </w:t>
      </w:r>
      <w:r w:rsidRPr="00EF321E">
        <w:br/>
        <w:t>+44 (0) 7815 245929</w:t>
      </w:r>
      <w:r w:rsidRPr="00EF321E">
        <w:br/>
        <w:t>matthew.jones@rolls-roycemotorcars.com</w:t>
      </w:r>
    </w:p>
    <w:p w14:paraId="459D70A2" w14:textId="77777777" w:rsidR="00922327" w:rsidRPr="00EF321E" w:rsidRDefault="00922327" w:rsidP="00922327">
      <w:pPr>
        <w:rPr>
          <w:rFonts w:ascii="Riviera Nights" w:hAnsi="Riviera Nights"/>
          <w:b/>
          <w:bCs/>
        </w:rPr>
      </w:pPr>
    </w:p>
    <w:p w14:paraId="43F6C4C7" w14:textId="77777777" w:rsidR="00922327" w:rsidRPr="00EF321E" w:rsidRDefault="00922327" w:rsidP="00922327">
      <w:pPr>
        <w:rPr>
          <w:rFonts w:ascii="Riviera Nights" w:hAnsi="Riviera Nights"/>
          <w:b/>
          <w:bCs/>
        </w:rPr>
      </w:pPr>
    </w:p>
    <w:p w14:paraId="6CE7DC88" w14:textId="77777777" w:rsidR="00922327" w:rsidRPr="00EF321E" w:rsidRDefault="00922327" w:rsidP="00922327">
      <w:pPr>
        <w:rPr>
          <w:rFonts w:ascii="Riviera Nights" w:hAnsi="Riviera Nights"/>
          <w:b/>
          <w:bCs/>
        </w:rPr>
      </w:pPr>
    </w:p>
    <w:p w14:paraId="1604503C" w14:textId="77777777" w:rsidR="00922327" w:rsidRPr="00EF321E" w:rsidRDefault="00922327" w:rsidP="00922327"/>
    <w:p w14:paraId="3E86C6F8" w14:textId="77777777" w:rsidR="00922327" w:rsidRPr="00EF321E" w:rsidRDefault="00922327" w:rsidP="00922327">
      <w:pPr>
        <w:spacing w:line="256" w:lineRule="auto"/>
      </w:pPr>
    </w:p>
    <w:p w14:paraId="538BE246" w14:textId="77777777" w:rsidR="00922327" w:rsidRPr="00EF321E" w:rsidRDefault="00922327" w:rsidP="00922327">
      <w:pPr>
        <w:spacing w:line="256" w:lineRule="auto"/>
      </w:pPr>
    </w:p>
    <w:p w14:paraId="38746A87" w14:textId="77777777" w:rsidR="00922327" w:rsidRPr="00EF321E" w:rsidRDefault="00922327" w:rsidP="00922327">
      <w:pPr>
        <w:spacing w:line="256" w:lineRule="auto"/>
      </w:pPr>
    </w:p>
    <w:p w14:paraId="65278160" w14:textId="77777777" w:rsidR="00922327" w:rsidRPr="00EF321E" w:rsidRDefault="00922327" w:rsidP="00922327">
      <w:pPr>
        <w:spacing w:line="256" w:lineRule="auto"/>
      </w:pPr>
      <w:r w:rsidRPr="00EF321E">
        <w:t>CONTACTS | REGIONAL</w:t>
      </w:r>
    </w:p>
    <w:p w14:paraId="379B32E4" w14:textId="77777777" w:rsidR="00922327" w:rsidRPr="00EF321E" w:rsidRDefault="00922327" w:rsidP="00922327">
      <w:pPr>
        <w:pStyle w:val="NoSpacing"/>
      </w:pPr>
    </w:p>
    <w:p w14:paraId="57FC27B3" w14:textId="77777777" w:rsidR="00922327" w:rsidRPr="00EF321E" w:rsidRDefault="00922327" w:rsidP="00922327">
      <w:r w:rsidRPr="00EF321E">
        <w:rPr>
          <w:rFonts w:ascii="Riviera Nights" w:hAnsi="Riviera Nights"/>
          <w:b/>
          <w:bCs/>
        </w:rPr>
        <w:t>Asia Pacific – North</w:t>
      </w:r>
      <w:r w:rsidRPr="00EF321E">
        <w:br/>
        <w:t>Rosemary Mitchell</w:t>
      </w:r>
      <w:r w:rsidRPr="00EF321E">
        <w:br/>
        <w:t>+81 (0) 3 6259 8888</w:t>
      </w:r>
      <w:r w:rsidRPr="00EF321E">
        <w:br/>
        <w:t>rosemary.mitchell@rolls-roycemotorcars.com</w:t>
      </w:r>
    </w:p>
    <w:p w14:paraId="7F8BD3D1" w14:textId="77777777" w:rsidR="00922327" w:rsidRPr="00EF321E" w:rsidRDefault="00922327" w:rsidP="00922327">
      <w:r w:rsidRPr="00EF321E">
        <w:rPr>
          <w:rFonts w:ascii="Riviera Nights" w:hAnsi="Riviera Nights"/>
          <w:b/>
          <w:bCs/>
        </w:rPr>
        <w:t>Asia Pacific – South</w:t>
      </w:r>
      <w:r w:rsidRPr="00EF321E">
        <w:br/>
        <w:t xml:space="preserve">Hal </w:t>
      </w:r>
      <w:proofErr w:type="spellStart"/>
      <w:r w:rsidRPr="00EF321E">
        <w:t>Serudin</w:t>
      </w:r>
      <w:proofErr w:type="spellEnd"/>
      <w:r w:rsidRPr="00EF321E">
        <w:br/>
        <w:t>+65 6838 9675</w:t>
      </w:r>
      <w:r w:rsidRPr="00EF321E">
        <w:br/>
        <w:t>hal.serudin@rolls-roycemotorcars.com</w:t>
      </w:r>
    </w:p>
    <w:p w14:paraId="3249F84E" w14:textId="77777777" w:rsidR="00922327" w:rsidRPr="00EF321E" w:rsidRDefault="00922327" w:rsidP="00922327">
      <w:r w:rsidRPr="00EF321E">
        <w:rPr>
          <w:rFonts w:ascii="Riviera Nights" w:hAnsi="Riviera Nights"/>
          <w:b/>
          <w:bCs/>
        </w:rPr>
        <w:t>China</w:t>
      </w:r>
      <w:r w:rsidRPr="00EF321E">
        <w:br/>
        <w:t>Anna Xu</w:t>
      </w:r>
      <w:r w:rsidRPr="00EF321E">
        <w:br/>
        <w:t>+86 10 84558037</w:t>
      </w:r>
      <w:r w:rsidRPr="00EF321E">
        <w:br/>
        <w:t xml:space="preserve">anna.xu@rolls-roycemotorcars.com </w:t>
      </w:r>
    </w:p>
    <w:p w14:paraId="5AC79A15" w14:textId="77777777" w:rsidR="00922327" w:rsidRPr="00EF321E" w:rsidRDefault="00922327" w:rsidP="00922327">
      <w:r w:rsidRPr="00EF321E">
        <w:rPr>
          <w:rFonts w:ascii="Riviera Nights" w:hAnsi="Riviera Nights"/>
          <w:b/>
          <w:bCs/>
        </w:rPr>
        <w:t>Central/ Eastern Europe and CIS</w:t>
      </w:r>
      <w:r w:rsidRPr="00EF321E">
        <w:br/>
        <w:t xml:space="preserve">Frank </w:t>
      </w:r>
      <w:proofErr w:type="spellStart"/>
      <w:r w:rsidRPr="00EF321E">
        <w:t>Tiemann</w:t>
      </w:r>
      <w:proofErr w:type="spellEnd"/>
      <w:r w:rsidRPr="00EF321E">
        <w:br/>
        <w:t>+49 (0) 160 9697 5807</w:t>
      </w:r>
      <w:r w:rsidRPr="00EF321E">
        <w:br/>
      </w:r>
      <w:hyperlink r:id="rId8" w:history="1">
        <w:r w:rsidRPr="00EF321E">
          <w:rPr>
            <w:rStyle w:val="Hyperlink"/>
            <w:rFonts w:asciiTheme="minorHAnsi" w:hAnsiTheme="minorHAnsi"/>
            <w:color w:val="auto"/>
            <w:u w:val="none"/>
          </w:rPr>
          <w:t>frank.tiemann@rolls-roycemotorcars.com</w:t>
        </w:r>
      </w:hyperlink>
    </w:p>
    <w:p w14:paraId="366EF7FD" w14:textId="77777777" w:rsidR="00922327" w:rsidRPr="00EF321E" w:rsidRDefault="00922327" w:rsidP="00922327">
      <w:r w:rsidRPr="00EF321E">
        <w:rPr>
          <w:rFonts w:ascii="Riviera Nights" w:hAnsi="Riviera Nights"/>
          <w:b/>
          <w:bCs/>
        </w:rPr>
        <w:t>Middle East and Africa</w:t>
      </w:r>
      <w:r w:rsidRPr="00EF321E">
        <w:t xml:space="preserve"> </w:t>
      </w:r>
      <w:r w:rsidRPr="00EF321E">
        <w:br/>
        <w:t>Rami Joudi</w:t>
      </w:r>
      <w:r w:rsidRPr="00EF321E">
        <w:br/>
        <w:t>+971 56 171 7883</w:t>
      </w:r>
      <w:r w:rsidRPr="00EF321E">
        <w:br/>
        <w:t>rami.joudi@rolls-roycemotorcars.com</w:t>
      </w:r>
    </w:p>
    <w:p w14:paraId="5A2C6F03" w14:textId="77777777" w:rsidR="00922327" w:rsidRPr="00EF321E" w:rsidRDefault="00922327" w:rsidP="00922327">
      <w:pPr>
        <w:spacing w:line="256" w:lineRule="auto"/>
      </w:pPr>
      <w:r w:rsidRPr="00EF321E">
        <w:rPr>
          <w:rFonts w:ascii="Riviera Nights" w:hAnsi="Riviera Nights"/>
          <w:b/>
          <w:bCs/>
        </w:rPr>
        <w:t>North America and South America</w:t>
      </w:r>
      <w:r w:rsidRPr="00EF321E">
        <w:br/>
        <w:t xml:space="preserve">Gerry </w:t>
      </w:r>
      <w:proofErr w:type="spellStart"/>
      <w:r w:rsidRPr="00EF321E">
        <w:t>Spahn</w:t>
      </w:r>
      <w:proofErr w:type="spellEnd"/>
      <w:r w:rsidRPr="00EF321E">
        <w:br/>
        <w:t>+1 201 930 8308</w:t>
      </w:r>
      <w:r w:rsidRPr="00EF321E">
        <w:br/>
      </w:r>
      <w:hyperlink r:id="rId9" w:history="1">
        <w:r w:rsidRPr="00EF321E">
          <w:rPr>
            <w:rStyle w:val="Hyperlink"/>
            <w:rFonts w:asciiTheme="minorHAnsi" w:hAnsiTheme="minorHAnsi"/>
            <w:color w:val="auto"/>
            <w:u w:val="none"/>
          </w:rPr>
          <w:t>gerry.spahn@rolls-roycemotorcarsna.com</w:t>
        </w:r>
      </w:hyperlink>
    </w:p>
    <w:p w14:paraId="75ABB894" w14:textId="77777777" w:rsidR="00922327" w:rsidRPr="00EF321E" w:rsidRDefault="00922327" w:rsidP="00922327">
      <w:pPr>
        <w:spacing w:line="256" w:lineRule="auto"/>
        <w:rPr>
          <w:rFonts w:asciiTheme="majorHAnsi" w:hAnsiTheme="majorHAnsi"/>
        </w:rPr>
      </w:pPr>
    </w:p>
    <w:p w14:paraId="57D4F495" w14:textId="77777777" w:rsidR="00922327" w:rsidRPr="00EF321E" w:rsidRDefault="00922327" w:rsidP="00922327">
      <w:pPr>
        <w:spacing w:line="256" w:lineRule="auto"/>
        <w:rPr>
          <w:rFonts w:asciiTheme="majorHAnsi" w:hAnsiTheme="majorHAnsi"/>
        </w:rPr>
      </w:pPr>
      <w:r w:rsidRPr="00EF321E">
        <w:rPr>
          <w:rFonts w:ascii="Riviera Nights" w:hAnsi="Riviera Nights"/>
          <w:b/>
          <w:bCs/>
        </w:rPr>
        <w:t>Central and Western Europe</w:t>
      </w:r>
      <w:r w:rsidRPr="00EF321E">
        <w:t xml:space="preserve"> </w:t>
      </w:r>
      <w:r w:rsidRPr="00EF321E">
        <w:br/>
        <w:t xml:space="preserve">Ruth </w:t>
      </w:r>
      <w:proofErr w:type="spellStart"/>
      <w:r w:rsidRPr="00EF321E">
        <w:t>Hilse</w:t>
      </w:r>
      <w:proofErr w:type="spellEnd"/>
      <w:r w:rsidRPr="00EF321E">
        <w:br/>
        <w:t>+49 (0) 151 601 60064</w:t>
      </w:r>
      <w:r w:rsidRPr="00EF321E">
        <w:br/>
        <w:t>ruth.hilse@rolls-roycemotorcars.com</w:t>
      </w:r>
    </w:p>
    <w:p w14:paraId="1FB7EAD9" w14:textId="77777777" w:rsidR="00922327" w:rsidRDefault="00922327" w:rsidP="00922327">
      <w:pPr>
        <w:rPr>
          <w:lang w:val="de-DE"/>
        </w:rPr>
      </w:pPr>
      <w:r w:rsidRPr="00EF321E">
        <w:rPr>
          <w:rFonts w:ascii="Riviera Nights" w:hAnsi="Riviera Nights"/>
          <w:b/>
          <w:bCs/>
          <w:lang w:val="de-DE"/>
        </w:rPr>
        <w:t xml:space="preserve">Russia </w:t>
      </w:r>
      <w:r w:rsidRPr="00EF321E">
        <w:rPr>
          <w:lang w:val="de-DE"/>
        </w:rPr>
        <w:br/>
        <w:t xml:space="preserve">Malika </w:t>
      </w:r>
      <w:proofErr w:type="spellStart"/>
      <w:r w:rsidRPr="00EF321E">
        <w:rPr>
          <w:lang w:val="de-DE"/>
        </w:rPr>
        <w:t>Abdullaeva</w:t>
      </w:r>
      <w:proofErr w:type="spellEnd"/>
      <w:r w:rsidRPr="00EF321E">
        <w:rPr>
          <w:lang w:val="de-DE"/>
        </w:rPr>
        <w:br/>
        <w:t>+7 916 449 86 22</w:t>
      </w:r>
      <w:r w:rsidRPr="00EF321E">
        <w:rPr>
          <w:lang w:val="de-DE"/>
        </w:rPr>
        <w:br/>
        <w:t>malika.abdullaeva@press.rolls-roycemotorcars.ru</w:t>
      </w:r>
    </w:p>
    <w:p w14:paraId="6DB93DD4" w14:textId="77777777" w:rsidR="00922327" w:rsidRDefault="00922327" w:rsidP="00922327">
      <w:pPr>
        <w:pStyle w:val="NoSpacing"/>
      </w:pPr>
    </w:p>
    <w:p w14:paraId="397F4592" w14:textId="4B4097E0" w:rsidR="00D61C0B" w:rsidRDefault="00D61C0B"/>
    <w:sectPr w:rsidR="00D61C0B" w:rsidSect="00BC6F52">
      <w:headerReference w:type="default" r:id="rId10"/>
      <w:footerReference w:type="default" r:id="rId11"/>
      <w:pgSz w:w="11906" w:h="16838"/>
      <w:pgMar w:top="3005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DD38B" w14:textId="77777777" w:rsidR="009D611B" w:rsidRDefault="009D611B" w:rsidP="001F6D78">
      <w:pPr>
        <w:spacing w:after="0" w:line="240" w:lineRule="auto"/>
      </w:pPr>
      <w:r>
        <w:separator/>
      </w:r>
    </w:p>
  </w:endnote>
  <w:endnote w:type="continuationSeparator" w:id="0">
    <w:p w14:paraId="193F3EC9" w14:textId="77777777" w:rsidR="009D611B" w:rsidRDefault="009D611B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Riviera Nights Light">
    <w:altName w:val="Riviera Nights Light"/>
    <w:panose1 w:val="020B0604020202020204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Riviera Nights Bold">
    <w:altName w:val="﷽﷽﷽﷽﷽﷽﷽﷽㮠̙怀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altName w:val="Riviera Nights"/>
    <w:panose1 w:val="020B0604020202020204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58C39" w14:textId="77777777" w:rsidR="003C45E6" w:rsidRPr="008562FD" w:rsidRDefault="003C45E6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20A16018" w14:textId="77777777" w:rsidR="003C45E6" w:rsidRDefault="003C45E6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>
      <w:rPr>
        <w:noProof/>
      </w:rPr>
      <w:drawing>
        <wp:anchor distT="0" distB="0" distL="114300" distR="114300" simplePos="0" relativeHeight="251660288" behindDoc="1" locked="1" layoutInCell="1" allowOverlap="1" wp14:anchorId="795F8E39" wp14:editId="61E016F2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FEA6A" w14:textId="77777777" w:rsidR="009D611B" w:rsidRDefault="009D611B" w:rsidP="001F6D78">
      <w:pPr>
        <w:spacing w:after="0" w:line="240" w:lineRule="auto"/>
      </w:pPr>
      <w:r>
        <w:separator/>
      </w:r>
    </w:p>
  </w:footnote>
  <w:footnote w:type="continuationSeparator" w:id="0">
    <w:p w14:paraId="47968600" w14:textId="77777777" w:rsidR="009D611B" w:rsidRDefault="009D611B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70719" w14:textId="77777777" w:rsidR="003C45E6" w:rsidRDefault="003C45E6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23A4C3B4" wp14:editId="02F48359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0730C"/>
    <w:multiLevelType w:val="hybridMultilevel"/>
    <w:tmpl w:val="AF304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EA"/>
    <w:rsid w:val="00002EF1"/>
    <w:rsid w:val="000B0AF6"/>
    <w:rsid w:val="000E76D4"/>
    <w:rsid w:val="000F5E0C"/>
    <w:rsid w:val="0010112E"/>
    <w:rsid w:val="0011450E"/>
    <w:rsid w:val="00126B43"/>
    <w:rsid w:val="00146210"/>
    <w:rsid w:val="001D136D"/>
    <w:rsid w:val="001E4EEA"/>
    <w:rsid w:val="001F6D78"/>
    <w:rsid w:val="002204E6"/>
    <w:rsid w:val="00243651"/>
    <w:rsid w:val="00244A7F"/>
    <w:rsid w:val="0028092E"/>
    <w:rsid w:val="0028482A"/>
    <w:rsid w:val="002874D8"/>
    <w:rsid w:val="002A7D1B"/>
    <w:rsid w:val="002D37CA"/>
    <w:rsid w:val="003051D6"/>
    <w:rsid w:val="00373D03"/>
    <w:rsid w:val="003C0E76"/>
    <w:rsid w:val="003C45E6"/>
    <w:rsid w:val="003D7677"/>
    <w:rsid w:val="003E4769"/>
    <w:rsid w:val="003F79BC"/>
    <w:rsid w:val="00406E84"/>
    <w:rsid w:val="00494C45"/>
    <w:rsid w:val="00496769"/>
    <w:rsid w:val="004B0DD6"/>
    <w:rsid w:val="004F79D5"/>
    <w:rsid w:val="005435AC"/>
    <w:rsid w:val="00576E3C"/>
    <w:rsid w:val="00583EA4"/>
    <w:rsid w:val="005B6819"/>
    <w:rsid w:val="00604651"/>
    <w:rsid w:val="00607A75"/>
    <w:rsid w:val="00621F1A"/>
    <w:rsid w:val="00640868"/>
    <w:rsid w:val="0066261D"/>
    <w:rsid w:val="00664215"/>
    <w:rsid w:val="006D148C"/>
    <w:rsid w:val="006E3494"/>
    <w:rsid w:val="0074722D"/>
    <w:rsid w:val="0076798E"/>
    <w:rsid w:val="007A4C6C"/>
    <w:rsid w:val="007A6591"/>
    <w:rsid w:val="007D5E5C"/>
    <w:rsid w:val="007E66D9"/>
    <w:rsid w:val="007F1891"/>
    <w:rsid w:val="0080376E"/>
    <w:rsid w:val="00804E2A"/>
    <w:rsid w:val="00825A53"/>
    <w:rsid w:val="00830E05"/>
    <w:rsid w:val="00851CE5"/>
    <w:rsid w:val="00855F3C"/>
    <w:rsid w:val="0089521B"/>
    <w:rsid w:val="00922327"/>
    <w:rsid w:val="00933452"/>
    <w:rsid w:val="00943A7A"/>
    <w:rsid w:val="0095757C"/>
    <w:rsid w:val="00977851"/>
    <w:rsid w:val="00997EEA"/>
    <w:rsid w:val="009C1BE4"/>
    <w:rsid w:val="009D40A4"/>
    <w:rsid w:val="009D611B"/>
    <w:rsid w:val="009F2C14"/>
    <w:rsid w:val="00A11C20"/>
    <w:rsid w:val="00A1242B"/>
    <w:rsid w:val="00A20003"/>
    <w:rsid w:val="00A51AF5"/>
    <w:rsid w:val="00A61186"/>
    <w:rsid w:val="00A73A76"/>
    <w:rsid w:val="00AB0735"/>
    <w:rsid w:val="00AC5663"/>
    <w:rsid w:val="00AD68C8"/>
    <w:rsid w:val="00B15FCB"/>
    <w:rsid w:val="00B6644D"/>
    <w:rsid w:val="00BC6F52"/>
    <w:rsid w:val="00BD7EA6"/>
    <w:rsid w:val="00BF2590"/>
    <w:rsid w:val="00C42A3F"/>
    <w:rsid w:val="00C45CB4"/>
    <w:rsid w:val="00C541DD"/>
    <w:rsid w:val="00C56C16"/>
    <w:rsid w:val="00C67E32"/>
    <w:rsid w:val="00CD7088"/>
    <w:rsid w:val="00CF4E4F"/>
    <w:rsid w:val="00D61C0B"/>
    <w:rsid w:val="00D63CC1"/>
    <w:rsid w:val="00D747FD"/>
    <w:rsid w:val="00D94192"/>
    <w:rsid w:val="00DA325E"/>
    <w:rsid w:val="00DB4094"/>
    <w:rsid w:val="00DE5DB4"/>
    <w:rsid w:val="00E51D19"/>
    <w:rsid w:val="00E86A06"/>
    <w:rsid w:val="00EC400D"/>
    <w:rsid w:val="00EC408D"/>
    <w:rsid w:val="00ED63EA"/>
    <w:rsid w:val="00EE0A7C"/>
    <w:rsid w:val="00EF0544"/>
    <w:rsid w:val="00EF321E"/>
    <w:rsid w:val="00F21F3A"/>
    <w:rsid w:val="00F47C31"/>
    <w:rsid w:val="00F5512A"/>
    <w:rsid w:val="00F60ED0"/>
    <w:rsid w:val="00FD2B8D"/>
    <w:rsid w:val="00FE4D7D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1BD85"/>
  <w15:chartTrackingRefBased/>
  <w15:docId w15:val="{C4E0F80F-1ED6-4350-B0DA-C2E7FC31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5E6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576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76E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E3C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76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E3C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k.tiemann@rolls-roycemotorcar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olls-roycemotorcars.com/en_GB/boutique/all-accessories/rolls-royce-pursuit-seat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erry.spahn@rolls-roycemotorcarsn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C:\Users\Q424367\AppData\Local\Microsoft\Windows\INetCache\Content.Outlook\GWE72X2I\RR_Press Release_3.dotx</Template>
  <TotalTime>5</TotalTime>
  <Pages>6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Suzanne</dc:creator>
  <cp:keywords/>
  <dc:description/>
  <cp:lastModifiedBy>Alex Heath</cp:lastModifiedBy>
  <cp:revision>6</cp:revision>
  <cp:lastPrinted>2020-07-01T14:59:00Z</cp:lastPrinted>
  <dcterms:created xsi:type="dcterms:W3CDTF">2020-11-30T15:12:00Z</dcterms:created>
  <dcterms:modified xsi:type="dcterms:W3CDTF">2020-12-01T10:24:00Z</dcterms:modified>
</cp:coreProperties>
</file>